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02-У-С-28-590.590.15-4-0-65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ViLED микропризма, 28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3908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595х595х15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2940 ÷ 3220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Офисные светодиодные светильники соответствуют требованиям пожарной безопасности и разрешены к применению не только в офисных помещениях, но и в образовательных, медицинских и торговых. Идеально подходят для установки в навесные потолки типа "Армстронг" и «Грильято», так как имеют габаритные размеры 595х595 мм. 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